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533937">
        <w:rPr>
          <w:rFonts w:eastAsia="Calibri"/>
          <w:sz w:val="26"/>
          <w:szCs w:val="26"/>
          <w:lang w:eastAsia="en-US"/>
        </w:rPr>
        <w:t>46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533937">
        <w:rPr>
          <w:rFonts w:eastAsia="Calibri"/>
          <w:sz w:val="26"/>
          <w:szCs w:val="26"/>
          <w:lang w:eastAsia="en-US"/>
        </w:rPr>
        <w:t>31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533937">
        <w:rPr>
          <w:rFonts w:eastAsia="Calibri"/>
          <w:sz w:val="26"/>
          <w:szCs w:val="26"/>
          <w:lang w:eastAsia="en-US"/>
        </w:rPr>
        <w:t>8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533937">
        <w:rPr>
          <w:b/>
          <w:sz w:val="26"/>
          <w:szCs w:val="26"/>
          <w:lang w:eastAsia="en-US"/>
        </w:rPr>
        <w:t>dostawę sprzętu medycznego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533937">
        <w:rPr>
          <w:rFonts w:eastAsia="Calibri"/>
          <w:sz w:val="26"/>
          <w:szCs w:val="26"/>
          <w:lang w:eastAsia="en-US"/>
        </w:rPr>
        <w:t>46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533937">
        <w:rPr>
          <w:rFonts w:eastAsia="Calibri"/>
          <w:b/>
          <w:sz w:val="26"/>
          <w:szCs w:val="26"/>
          <w:lang w:eastAsia="en-US"/>
        </w:rPr>
        <w:t>162.000,00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1: </w:t>
      </w:r>
      <w:r w:rsidR="00533937">
        <w:rPr>
          <w:rFonts w:eastAsia="Calibri"/>
          <w:color w:val="000000"/>
          <w:sz w:val="26"/>
          <w:szCs w:val="26"/>
          <w:lang w:eastAsia="en-US"/>
        </w:rPr>
        <w:t>72.000,00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0" w:name="_Hlk71272032"/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  <w:bookmarkEnd w:id="0"/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2: </w:t>
      </w:r>
      <w:r w:rsidR="00533937">
        <w:rPr>
          <w:rFonts w:eastAsia="Calibri"/>
          <w:color w:val="000000"/>
          <w:sz w:val="26"/>
          <w:szCs w:val="26"/>
          <w:lang w:eastAsia="en-US"/>
        </w:rPr>
        <w:t>90.000,00</w:t>
      </w:r>
      <w:bookmarkStart w:id="1" w:name="_GoBack"/>
      <w:bookmarkEnd w:id="1"/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F37B4"/>
    <w:rsid w:val="00A10101"/>
    <w:rsid w:val="00A31A53"/>
    <w:rsid w:val="00A4152A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B663F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33B8-5B7E-4603-965C-86E77BD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1235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2022-04-26T06:57:00Z</cp:lastPrinted>
  <dcterms:created xsi:type="dcterms:W3CDTF">2022-04-26T07:02:00Z</dcterms:created>
  <dcterms:modified xsi:type="dcterms:W3CDTF">2022-08-31T06:30:00Z</dcterms:modified>
</cp:coreProperties>
</file>