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0727C4">
        <w:t>25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F66545">
        <w:t>25.04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F66545">
        <w:rPr>
          <w:b/>
        </w:rPr>
        <w:t>odczynników wraz z dzierżawą analizatorów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F66545">
        <w:rPr>
          <w:b/>
        </w:rPr>
        <w:t>25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D033CA" w:rsidRDefault="00D033CA" w:rsidP="00C67BF3">
      <w:pPr>
        <w:pStyle w:val="Tekstpodstawowy"/>
        <w:rPr>
          <w:b/>
          <w:color w:val="000000"/>
          <w:lang w:eastAsia="pl-PL"/>
        </w:rPr>
      </w:pPr>
    </w:p>
    <w:p w:rsidR="00005448" w:rsidRDefault="00005448" w:rsidP="00005448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pytanie nr </w:t>
      </w:r>
      <w:r w:rsidR="00510826">
        <w:rPr>
          <w:b/>
          <w:color w:val="000000"/>
          <w:lang w:eastAsia="pl-PL"/>
        </w:rPr>
        <w:t>1</w:t>
      </w:r>
    </w:p>
    <w:p w:rsidR="00B95476" w:rsidRDefault="00B95476" w:rsidP="00AE3BFB">
      <w:pPr>
        <w:spacing w:line="276" w:lineRule="auto"/>
        <w:jc w:val="both"/>
        <w:rPr>
          <w:rFonts w:ascii="Effra" w:hAnsi="Effra"/>
        </w:rPr>
      </w:pPr>
    </w:p>
    <w:p w:rsidR="00AE3BFB" w:rsidRPr="00AE3BFB" w:rsidRDefault="00AE3BFB" w:rsidP="00AE3BF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AE3BFB">
        <w:rPr>
          <w:rFonts w:ascii="Times New Roman" w:hAnsi="Times New Roman" w:cs="Times New Roman"/>
          <w:shd w:val="clear" w:color="auto" w:fill="FFFFFF"/>
        </w:rPr>
        <w:t xml:space="preserve">Prosimy o zmianę zapisu SWZ dotyczącego szkoleń dla diagnostów laboratoryjnych </w:t>
      </w:r>
      <w:r w:rsidRPr="00AE3BFB">
        <w:rPr>
          <w:rFonts w:ascii="Times New Roman" w:hAnsi="Times New Roman" w:cs="Times New Roman"/>
          <w:shd w:val="clear" w:color="auto" w:fill="FFFFFF"/>
        </w:rPr>
        <w:br/>
      </w:r>
      <w:r w:rsidR="00775E28">
        <w:rPr>
          <w:rFonts w:ascii="Times New Roman" w:hAnsi="Times New Roman" w:cs="Times New Roman"/>
          <w:shd w:val="clear" w:color="auto" w:fill="FFFFFF"/>
        </w:rPr>
        <w:t>(</w:t>
      </w:r>
      <w:r w:rsidRPr="00AE3BFB">
        <w:rPr>
          <w:rFonts w:ascii="Times New Roman" w:hAnsi="Times New Roman" w:cs="Times New Roman"/>
          <w:shd w:val="clear" w:color="auto" w:fill="FFFFFF"/>
        </w:rPr>
        <w:t xml:space="preserve">Parametry ogólne) na następującą treść: </w:t>
      </w:r>
    </w:p>
    <w:p w:rsidR="00AE3BFB" w:rsidRPr="00AE3BFB" w:rsidRDefault="00AE3BFB" w:rsidP="00AE3BF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:rsidR="00AE3BFB" w:rsidRPr="00AE3BFB" w:rsidRDefault="00AE3BFB" w:rsidP="00AE3BF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AE3BFB">
        <w:rPr>
          <w:rFonts w:ascii="Times New Roman" w:hAnsi="Times New Roman" w:cs="Times New Roman"/>
          <w:shd w:val="clear" w:color="auto" w:fill="FFFFFF"/>
        </w:rPr>
        <w:t>Wykonawca zobowiązuje się do pokrycia kosztów  udziału w szkoleniach organizowanych przez Dostawcę/Wykonawcę na terenie Polski dla min. dwóch osób z zakresu diagnostyki laboratoryjnej i kontroli jakości.</w:t>
      </w:r>
    </w:p>
    <w:p w:rsidR="00AE3BFB" w:rsidRPr="00AE3BFB" w:rsidRDefault="00AE3BFB" w:rsidP="00AE3BF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:rsidR="00AE3BFB" w:rsidRPr="00AE3BFB" w:rsidRDefault="00AE3BFB" w:rsidP="00AE3BF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 w:rsidRPr="00AE3BFB">
        <w:rPr>
          <w:rFonts w:ascii="Times New Roman" w:hAnsi="Times New Roman" w:cs="Times New Roman"/>
          <w:shd w:val="clear" w:color="auto" w:fill="FFFFFF"/>
        </w:rPr>
        <w:t>Zgodnie z wymaganiami Kodeksu Etyki MedTech Europe określającymi współpracę między branżami technologii medycznych a pracownikami służby zdrowia obecnie nie jest zalecane finansowanie przez firmy medyczne szkoleń dla pracowników służby zdrowia organizowanych przez podmioty trzecie. Dopuszczalne jest natomiast finansowanie i organizowanie szkoleń własnych przez firmy - stąd wynika proponowana przez nas zmiana zapisu.</w:t>
      </w:r>
    </w:p>
    <w:p w:rsidR="00AE3BFB" w:rsidRDefault="00AE3BFB" w:rsidP="00AE3BFB">
      <w:pPr>
        <w:spacing w:line="276" w:lineRule="auto"/>
        <w:jc w:val="both"/>
        <w:rPr>
          <w:rFonts w:ascii="Effra" w:hAnsi="Effra"/>
        </w:rPr>
      </w:pPr>
    </w:p>
    <w:p w:rsidR="00510826" w:rsidRDefault="00510826" w:rsidP="00510826">
      <w:pPr>
        <w:pStyle w:val="Tekstpodstawowy"/>
        <w:rPr>
          <w:b/>
          <w:color w:val="000000"/>
          <w:lang w:eastAsia="pl-PL"/>
        </w:rPr>
      </w:pPr>
      <w:r w:rsidRPr="00C952B3">
        <w:rPr>
          <w:b/>
          <w:color w:val="000000"/>
          <w:lang w:eastAsia="pl-PL"/>
        </w:rPr>
        <w:t xml:space="preserve">odpowiedź: </w:t>
      </w:r>
    </w:p>
    <w:p w:rsidR="00510826" w:rsidRDefault="00510826" w:rsidP="00510826">
      <w:pPr>
        <w:jc w:val="both"/>
      </w:pPr>
    </w:p>
    <w:p w:rsidR="00C80BA2" w:rsidRDefault="00775E28" w:rsidP="00510826">
      <w:pPr>
        <w:jc w:val="both"/>
      </w:pPr>
      <w:r>
        <w:t>Zamawiający dokonuje następujących zmian w specyfikacji warunków zamówienia:</w:t>
      </w:r>
    </w:p>
    <w:p w:rsidR="00775E28" w:rsidRDefault="00775E28" w:rsidP="00510826">
      <w:pPr>
        <w:jc w:val="both"/>
      </w:pPr>
    </w:p>
    <w:p w:rsidR="00775E28" w:rsidRDefault="00775E28" w:rsidP="00510826">
      <w:pPr>
        <w:jc w:val="both"/>
      </w:pPr>
      <w:r>
        <w:t>W Punkcie 4 specyfikacji warunków zamówienia: Opis przedmiotu zamówienia wykreśla się tekst o treści:</w:t>
      </w:r>
    </w:p>
    <w:p w:rsidR="00775E28" w:rsidRDefault="00775E28" w:rsidP="00510826">
      <w:pPr>
        <w:jc w:val="both"/>
      </w:pPr>
    </w:p>
    <w:p w:rsidR="00775E28" w:rsidRDefault="00775E28" w:rsidP="00510826">
      <w:pPr>
        <w:jc w:val="both"/>
      </w:pPr>
    </w:p>
    <w:p w:rsidR="00365A5F" w:rsidRPr="00365A5F" w:rsidRDefault="00775E28" w:rsidP="00365A5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65A5F">
        <w:rPr>
          <w:rFonts w:ascii="Times New Roman" w:hAnsi="Times New Roman"/>
          <w:i/>
          <w:sz w:val="24"/>
          <w:szCs w:val="24"/>
        </w:rPr>
        <w:t>„</w:t>
      </w:r>
      <w:r w:rsidR="00365A5F" w:rsidRPr="00365A5F">
        <w:rPr>
          <w:rFonts w:ascii="Times New Roman" w:hAnsi="Times New Roman"/>
          <w:i/>
          <w:sz w:val="24"/>
          <w:szCs w:val="24"/>
        </w:rPr>
        <w:t>Wykonawca zobowiązuje się do pokrycia kosztów udziału w szkoleniach na terenie Polski dla dwóch osób z zakresu diagnostyki laboratoryjnej i kontroli jakości dla min. 2 osób.”</w:t>
      </w:r>
    </w:p>
    <w:p w:rsidR="00775E28" w:rsidRDefault="00775E28" w:rsidP="00510826">
      <w:pPr>
        <w:jc w:val="both"/>
      </w:pPr>
    </w:p>
    <w:p w:rsidR="00510826" w:rsidRDefault="00365A5F" w:rsidP="00510826">
      <w:pPr>
        <w:jc w:val="both"/>
      </w:pPr>
      <w:r>
        <w:t>W miejsce wykreślonego tekstu wprowadza się tekst o treści:</w:t>
      </w:r>
    </w:p>
    <w:p w:rsidR="00365A5F" w:rsidRDefault="00365A5F" w:rsidP="00510826">
      <w:pPr>
        <w:jc w:val="both"/>
      </w:pPr>
    </w:p>
    <w:p w:rsidR="00365A5F" w:rsidRPr="00365A5F" w:rsidRDefault="00365A5F" w:rsidP="00365A5F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365A5F">
        <w:rPr>
          <w:rFonts w:ascii="Times New Roman" w:hAnsi="Times New Roman"/>
          <w:i/>
          <w:sz w:val="24"/>
          <w:szCs w:val="24"/>
        </w:rPr>
        <w:t>„Wykonawca zobo</w:t>
      </w:r>
      <w:r>
        <w:rPr>
          <w:rFonts w:ascii="Times New Roman" w:hAnsi="Times New Roman"/>
          <w:i/>
          <w:sz w:val="24"/>
          <w:szCs w:val="24"/>
        </w:rPr>
        <w:t>wiązuje się do pokrycia kosztów</w:t>
      </w:r>
      <w:r w:rsidRPr="00365A5F">
        <w:rPr>
          <w:rFonts w:ascii="Times New Roman" w:hAnsi="Times New Roman"/>
          <w:i/>
          <w:sz w:val="24"/>
          <w:szCs w:val="24"/>
        </w:rPr>
        <w:t xml:space="preserve"> udziału w 2 szkoleniach organizowanych przez Dostawcę/Wykonawcę na terenie Polski dla min. dwóch osób z zakresu diagnostyki laboratoryjnej i kontroli jakości.”</w:t>
      </w:r>
    </w:p>
    <w:p w:rsidR="00365A5F" w:rsidRDefault="00365A5F" w:rsidP="00510826">
      <w:pPr>
        <w:jc w:val="both"/>
      </w:pPr>
    </w:p>
    <w:p w:rsidR="00365A5F" w:rsidRDefault="00365A5F" w:rsidP="00510826">
      <w:pPr>
        <w:jc w:val="both"/>
      </w:pPr>
    </w:p>
    <w:p w:rsidR="00510826" w:rsidRDefault="00C80BA2" w:rsidP="00510826">
      <w:pPr>
        <w:jc w:val="both"/>
        <w:rPr>
          <w:b/>
          <w:u w:val="single"/>
        </w:rPr>
      </w:pPr>
      <w:r w:rsidRPr="00C80BA2">
        <w:rPr>
          <w:b/>
          <w:u w:val="single"/>
        </w:rPr>
        <w:t>Ponadto</w:t>
      </w:r>
    </w:p>
    <w:p w:rsidR="00365A5F" w:rsidRDefault="00365A5F" w:rsidP="00510826">
      <w:pPr>
        <w:jc w:val="both"/>
        <w:rPr>
          <w:b/>
          <w:u w:val="single"/>
        </w:rPr>
      </w:pPr>
    </w:p>
    <w:p w:rsidR="00365A5F" w:rsidRDefault="00365A5F" w:rsidP="00365A5F">
      <w:pPr>
        <w:pStyle w:val="Tekstpodstawowy"/>
      </w:pPr>
      <w:r>
        <w:t>Wymienione niżej punkty specyfikacji warunków zamówienia otrzymują brzmienie:</w:t>
      </w:r>
    </w:p>
    <w:p w:rsidR="00365A5F" w:rsidRDefault="00365A5F" w:rsidP="00365A5F">
      <w:pPr>
        <w:pStyle w:val="Tekstpodstawowy"/>
      </w:pPr>
    </w:p>
    <w:p w:rsidR="00365A5F" w:rsidRPr="0056329C" w:rsidRDefault="004A5CC8" w:rsidP="00365A5F">
      <w:pPr>
        <w:pStyle w:val="Nagwek4"/>
        <w:shd w:val="clear" w:color="auto" w:fill="BFBFBF"/>
        <w:tabs>
          <w:tab w:val="clear" w:pos="864"/>
        </w:tabs>
        <w:spacing w:before="12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12.  </w:t>
      </w:r>
      <w:r w:rsidR="00365A5F" w:rsidRPr="0056329C">
        <w:rPr>
          <w:rFonts w:ascii="Cambria" w:hAnsi="Cambria" w:cs="Arial"/>
          <w:sz w:val="22"/>
          <w:szCs w:val="22"/>
        </w:rPr>
        <w:t>Termin związania z ofertą.</w:t>
      </w:r>
    </w:p>
    <w:p w:rsidR="00365A5F" w:rsidRPr="009F7FF1" w:rsidRDefault="00365A5F" w:rsidP="00365A5F">
      <w:pPr>
        <w:pStyle w:val="Nagwek4"/>
        <w:tabs>
          <w:tab w:val="clear" w:pos="864"/>
        </w:tabs>
        <w:spacing w:before="120" w:line="276" w:lineRule="auto"/>
        <w:ind w:left="0" w:firstLine="0"/>
        <w:jc w:val="both"/>
        <w:rPr>
          <w:rFonts w:ascii="Cambria" w:hAnsi="Cambria" w:cs="Arial"/>
          <w:b w:val="0"/>
          <w:bCs w:val="0"/>
          <w:sz w:val="22"/>
          <w:szCs w:val="22"/>
        </w:rPr>
      </w:pPr>
      <w:r w:rsidRPr="0056329C">
        <w:rPr>
          <w:rFonts w:ascii="Cambria" w:hAnsi="Cambria" w:cs="Arial"/>
          <w:b w:val="0"/>
          <w:bCs w:val="0"/>
          <w:sz w:val="22"/>
          <w:szCs w:val="22"/>
        </w:rPr>
        <w:t xml:space="preserve">Wykonawca jest związany ofertą od dnia upływu terminu składania ofert do dnia </w:t>
      </w:r>
      <w:r w:rsidR="004A5CC8">
        <w:rPr>
          <w:rFonts w:ascii="Cambria" w:hAnsi="Cambria" w:cs="Arial"/>
          <w:bCs w:val="0"/>
          <w:sz w:val="22"/>
          <w:szCs w:val="22"/>
          <w:u w:val="single"/>
        </w:rPr>
        <w:t>20</w:t>
      </w:r>
      <w:r w:rsidRPr="00B24152">
        <w:rPr>
          <w:rFonts w:ascii="Cambria" w:hAnsi="Cambria" w:cs="Arial"/>
          <w:bCs w:val="0"/>
          <w:sz w:val="22"/>
          <w:szCs w:val="22"/>
          <w:u w:val="single"/>
        </w:rPr>
        <w:t>.05.2022r.</w:t>
      </w:r>
    </w:p>
    <w:p w:rsidR="00365A5F" w:rsidRPr="0056329C" w:rsidRDefault="00365A5F" w:rsidP="00365A5F">
      <w:pPr>
        <w:pStyle w:val="pkt"/>
        <w:spacing w:line="276" w:lineRule="auto"/>
        <w:ind w:left="0" w:firstLine="0"/>
        <w:rPr>
          <w:rFonts w:ascii="Cambria" w:hAnsi="Cambria" w:cs="Arial"/>
          <w:sz w:val="22"/>
          <w:szCs w:val="22"/>
          <w:lang w:bidi="pl-PL"/>
        </w:rPr>
      </w:pPr>
    </w:p>
    <w:p w:rsidR="00365A5F" w:rsidRPr="0056329C" w:rsidRDefault="004A5CC8" w:rsidP="004A5CC8">
      <w:pPr>
        <w:pStyle w:val="pkt"/>
        <w:shd w:val="clear" w:color="auto" w:fill="BFBFBF"/>
        <w:spacing w:line="276" w:lineRule="auto"/>
        <w:ind w:left="0" w:firstLine="0"/>
        <w:jc w:val="left"/>
        <w:rPr>
          <w:rFonts w:ascii="Cambria" w:hAnsi="Cambria" w:cs="Arial"/>
          <w:b/>
          <w:sz w:val="22"/>
          <w:szCs w:val="22"/>
          <w:lang w:bidi="pl-PL"/>
        </w:rPr>
      </w:pPr>
      <w:r>
        <w:rPr>
          <w:rFonts w:ascii="Cambria" w:hAnsi="Cambria" w:cs="Arial"/>
          <w:b/>
          <w:sz w:val="22"/>
          <w:szCs w:val="22"/>
          <w:lang w:bidi="pl-PL"/>
        </w:rPr>
        <w:t xml:space="preserve">16.  </w:t>
      </w:r>
      <w:r w:rsidR="00365A5F" w:rsidRPr="0056329C">
        <w:rPr>
          <w:rFonts w:ascii="Cambria" w:hAnsi="Cambria" w:cs="Arial"/>
          <w:b/>
          <w:sz w:val="22"/>
          <w:szCs w:val="22"/>
          <w:lang w:bidi="pl-PL"/>
        </w:rPr>
        <w:t>Sposób oraz termin składania i otwarcia ofert.</w:t>
      </w:r>
    </w:p>
    <w:p w:rsidR="00365A5F" w:rsidRPr="00B24152" w:rsidRDefault="00365A5F" w:rsidP="00365A5F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Termin składania ofert ustala się na dzień: </w:t>
      </w:r>
      <w:r w:rsidR="004A5CC8">
        <w:rPr>
          <w:rFonts w:ascii="Cambria" w:hAnsi="Cambria" w:cs="Arial"/>
          <w:b/>
          <w:sz w:val="22"/>
          <w:szCs w:val="22"/>
          <w:u w:val="single"/>
          <w:lang w:bidi="pl-PL"/>
        </w:rPr>
        <w:t>22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.04.2022 r. godz.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12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:00.</w:t>
      </w:r>
    </w:p>
    <w:p w:rsidR="00365A5F" w:rsidRPr="00B24152" w:rsidRDefault="00365A5F" w:rsidP="00365A5F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Otwarcie ofert nastąpi w dniu </w:t>
      </w:r>
      <w:r w:rsidR="004A5CC8">
        <w:rPr>
          <w:rFonts w:ascii="Cambria" w:hAnsi="Cambria" w:cs="Arial"/>
          <w:b/>
          <w:sz w:val="22"/>
          <w:szCs w:val="22"/>
          <w:u w:val="single"/>
          <w:lang w:bidi="pl-PL"/>
        </w:rPr>
        <w:t>22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 xml:space="preserve">.04.2022 </w:t>
      </w:r>
      <w:r>
        <w:rPr>
          <w:rFonts w:ascii="Cambria" w:hAnsi="Cambria" w:cs="Arial"/>
          <w:b/>
          <w:sz w:val="22"/>
          <w:szCs w:val="22"/>
          <w:u w:val="single"/>
          <w:lang w:bidi="pl-PL"/>
        </w:rPr>
        <w:t>r. o godzinie 12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:30.</w:t>
      </w:r>
    </w:p>
    <w:p w:rsidR="00365A5F" w:rsidRPr="00C80BA2" w:rsidRDefault="00365A5F" w:rsidP="00510826">
      <w:pPr>
        <w:jc w:val="both"/>
        <w:rPr>
          <w:b/>
          <w:u w:val="single"/>
        </w:rPr>
      </w:pPr>
    </w:p>
    <w:sectPr w:rsidR="00365A5F" w:rsidRPr="00C80BA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7D" w:rsidRDefault="00AE237D">
      <w:r>
        <w:separator/>
      </w:r>
    </w:p>
  </w:endnote>
  <w:endnote w:type="continuationSeparator" w:id="1">
    <w:p w:rsidR="00AE237D" w:rsidRDefault="00AE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EE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7D" w:rsidRDefault="00AE237D">
      <w:r>
        <w:separator/>
      </w:r>
    </w:p>
  </w:footnote>
  <w:footnote w:type="continuationSeparator" w:id="1">
    <w:p w:rsidR="00AE237D" w:rsidRDefault="00AE2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9"/>
  </w:num>
  <w:num w:numId="5">
    <w:abstractNumId w:val="25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28"/>
  </w:num>
  <w:num w:numId="11">
    <w:abstractNumId w:val="1"/>
  </w:num>
  <w:num w:numId="12">
    <w:abstractNumId w:val="16"/>
  </w:num>
  <w:num w:numId="13">
    <w:abstractNumId w:val="7"/>
  </w:num>
  <w:num w:numId="14">
    <w:abstractNumId w:val="20"/>
  </w:num>
  <w:num w:numId="15">
    <w:abstractNumId w:val="23"/>
  </w:num>
  <w:num w:numId="16">
    <w:abstractNumId w:val="11"/>
  </w:num>
  <w:num w:numId="17">
    <w:abstractNumId w:val="24"/>
  </w:num>
  <w:num w:numId="18">
    <w:abstractNumId w:val="35"/>
  </w:num>
  <w:num w:numId="19">
    <w:abstractNumId w:val="4"/>
  </w:num>
  <w:num w:numId="20">
    <w:abstractNumId w:val="31"/>
  </w:num>
  <w:num w:numId="21">
    <w:abstractNumId w:val="21"/>
  </w:num>
  <w:num w:numId="22">
    <w:abstractNumId w:val="30"/>
  </w:num>
  <w:num w:numId="23">
    <w:abstractNumId w:val="18"/>
  </w:num>
  <w:num w:numId="24">
    <w:abstractNumId w:val="19"/>
  </w:num>
  <w:num w:numId="25">
    <w:abstractNumId w:val="2"/>
  </w:num>
  <w:num w:numId="26">
    <w:abstractNumId w:val="15"/>
  </w:num>
  <w:num w:numId="27">
    <w:abstractNumId w:val="34"/>
  </w:num>
  <w:num w:numId="28">
    <w:abstractNumId w:val="9"/>
  </w:num>
  <w:num w:numId="29">
    <w:abstractNumId w:val="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10DE"/>
    <w:rsid w:val="00005448"/>
    <w:rsid w:val="00012611"/>
    <w:rsid w:val="000177B8"/>
    <w:rsid w:val="00031949"/>
    <w:rsid w:val="00031CA1"/>
    <w:rsid w:val="00042310"/>
    <w:rsid w:val="00053C2B"/>
    <w:rsid w:val="0005747D"/>
    <w:rsid w:val="00057ED2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22B6B"/>
    <w:rsid w:val="001427B0"/>
    <w:rsid w:val="0015455E"/>
    <w:rsid w:val="00160357"/>
    <w:rsid w:val="00185E80"/>
    <w:rsid w:val="0019317D"/>
    <w:rsid w:val="00194FAB"/>
    <w:rsid w:val="001A0384"/>
    <w:rsid w:val="00206665"/>
    <w:rsid w:val="00213065"/>
    <w:rsid w:val="002178AD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30345C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7B00"/>
    <w:rsid w:val="00443A78"/>
    <w:rsid w:val="00443B80"/>
    <w:rsid w:val="00450E3D"/>
    <w:rsid w:val="00457BFA"/>
    <w:rsid w:val="004760E7"/>
    <w:rsid w:val="00477EBC"/>
    <w:rsid w:val="00495242"/>
    <w:rsid w:val="004A5CC8"/>
    <w:rsid w:val="004B5302"/>
    <w:rsid w:val="004F1649"/>
    <w:rsid w:val="004F34AB"/>
    <w:rsid w:val="004F4DA6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A7764"/>
    <w:rsid w:val="005D3060"/>
    <w:rsid w:val="005E0AA7"/>
    <w:rsid w:val="005E76FA"/>
    <w:rsid w:val="00607D73"/>
    <w:rsid w:val="00625279"/>
    <w:rsid w:val="006452BF"/>
    <w:rsid w:val="006461DE"/>
    <w:rsid w:val="00656101"/>
    <w:rsid w:val="00697252"/>
    <w:rsid w:val="006A77E9"/>
    <w:rsid w:val="006B0B50"/>
    <w:rsid w:val="006B417F"/>
    <w:rsid w:val="006D5A04"/>
    <w:rsid w:val="006F6023"/>
    <w:rsid w:val="00730A41"/>
    <w:rsid w:val="00735D02"/>
    <w:rsid w:val="00736C90"/>
    <w:rsid w:val="00745C46"/>
    <w:rsid w:val="00765336"/>
    <w:rsid w:val="00766846"/>
    <w:rsid w:val="00775E28"/>
    <w:rsid w:val="00796F78"/>
    <w:rsid w:val="007A60B7"/>
    <w:rsid w:val="007B2091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83325"/>
    <w:rsid w:val="00883357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55617"/>
    <w:rsid w:val="00983F51"/>
    <w:rsid w:val="00987419"/>
    <w:rsid w:val="0099745A"/>
    <w:rsid w:val="009A7078"/>
    <w:rsid w:val="009A7A7C"/>
    <w:rsid w:val="009D52CD"/>
    <w:rsid w:val="009E2809"/>
    <w:rsid w:val="009E77FF"/>
    <w:rsid w:val="009F47CC"/>
    <w:rsid w:val="00A07AE4"/>
    <w:rsid w:val="00A1424E"/>
    <w:rsid w:val="00A156F0"/>
    <w:rsid w:val="00A60D1B"/>
    <w:rsid w:val="00A914D0"/>
    <w:rsid w:val="00A9535B"/>
    <w:rsid w:val="00A95875"/>
    <w:rsid w:val="00AA01FE"/>
    <w:rsid w:val="00AA2BF5"/>
    <w:rsid w:val="00AB1183"/>
    <w:rsid w:val="00AB2AFB"/>
    <w:rsid w:val="00AB5F1E"/>
    <w:rsid w:val="00AD2DBB"/>
    <w:rsid w:val="00AD6222"/>
    <w:rsid w:val="00AD7E0D"/>
    <w:rsid w:val="00AE237D"/>
    <w:rsid w:val="00AE3BFB"/>
    <w:rsid w:val="00B137D3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80BA2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57700"/>
    <w:rsid w:val="00D67761"/>
    <w:rsid w:val="00D70013"/>
    <w:rsid w:val="00D855C5"/>
    <w:rsid w:val="00D91BF1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1638A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62E0"/>
    <w:rsid w:val="00ED60F4"/>
    <w:rsid w:val="00EE0B40"/>
    <w:rsid w:val="00EF2125"/>
    <w:rsid w:val="00F13B42"/>
    <w:rsid w:val="00F4218B"/>
    <w:rsid w:val="00F5218E"/>
    <w:rsid w:val="00F643BD"/>
    <w:rsid w:val="00F66545"/>
    <w:rsid w:val="00F672BE"/>
    <w:rsid w:val="00F74AEC"/>
    <w:rsid w:val="00F847D8"/>
    <w:rsid w:val="00F86513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BF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91BF1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91BF1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D91BF1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1BF1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1BF1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1BF1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1BF1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D91BF1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91BF1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91BF1"/>
  </w:style>
  <w:style w:type="character" w:customStyle="1" w:styleId="WW8Num1z1">
    <w:name w:val="WW8Num1z1"/>
    <w:rsid w:val="00D91BF1"/>
  </w:style>
  <w:style w:type="character" w:customStyle="1" w:styleId="WW8Num1z2">
    <w:name w:val="WW8Num1z2"/>
    <w:rsid w:val="00D91BF1"/>
  </w:style>
  <w:style w:type="character" w:customStyle="1" w:styleId="WW8Num1z3">
    <w:name w:val="WW8Num1z3"/>
    <w:rsid w:val="00D91BF1"/>
  </w:style>
  <w:style w:type="character" w:customStyle="1" w:styleId="WW8Num1z4">
    <w:name w:val="WW8Num1z4"/>
    <w:rsid w:val="00D91BF1"/>
  </w:style>
  <w:style w:type="character" w:customStyle="1" w:styleId="WW8Num1z5">
    <w:name w:val="WW8Num1z5"/>
    <w:rsid w:val="00D91BF1"/>
  </w:style>
  <w:style w:type="character" w:customStyle="1" w:styleId="WW8Num1z6">
    <w:name w:val="WW8Num1z6"/>
    <w:rsid w:val="00D91BF1"/>
  </w:style>
  <w:style w:type="character" w:customStyle="1" w:styleId="WW8Num1z7">
    <w:name w:val="WW8Num1z7"/>
    <w:rsid w:val="00D91BF1"/>
  </w:style>
  <w:style w:type="character" w:customStyle="1" w:styleId="WW8Num1z8">
    <w:name w:val="WW8Num1z8"/>
    <w:rsid w:val="00D91BF1"/>
  </w:style>
  <w:style w:type="character" w:customStyle="1" w:styleId="WW8Num2z0">
    <w:name w:val="WW8Num2z0"/>
    <w:rsid w:val="00D91BF1"/>
    <w:rPr>
      <w:rFonts w:hint="default"/>
    </w:rPr>
  </w:style>
  <w:style w:type="character" w:customStyle="1" w:styleId="WW8Num2z1">
    <w:name w:val="WW8Num2z1"/>
    <w:rsid w:val="00D91BF1"/>
  </w:style>
  <w:style w:type="character" w:customStyle="1" w:styleId="WW8Num2z2">
    <w:name w:val="WW8Num2z2"/>
    <w:rsid w:val="00D91BF1"/>
  </w:style>
  <w:style w:type="character" w:customStyle="1" w:styleId="WW8Num2z3">
    <w:name w:val="WW8Num2z3"/>
    <w:rsid w:val="00D91BF1"/>
  </w:style>
  <w:style w:type="character" w:customStyle="1" w:styleId="WW8Num2z4">
    <w:name w:val="WW8Num2z4"/>
    <w:rsid w:val="00D91BF1"/>
  </w:style>
  <w:style w:type="character" w:customStyle="1" w:styleId="WW8Num2z5">
    <w:name w:val="WW8Num2z5"/>
    <w:rsid w:val="00D91BF1"/>
  </w:style>
  <w:style w:type="character" w:customStyle="1" w:styleId="WW8Num2z6">
    <w:name w:val="WW8Num2z6"/>
    <w:rsid w:val="00D91BF1"/>
  </w:style>
  <w:style w:type="character" w:customStyle="1" w:styleId="WW8Num2z7">
    <w:name w:val="WW8Num2z7"/>
    <w:rsid w:val="00D91BF1"/>
  </w:style>
  <w:style w:type="character" w:customStyle="1" w:styleId="WW8Num2z8">
    <w:name w:val="WW8Num2z8"/>
    <w:rsid w:val="00D91BF1"/>
  </w:style>
  <w:style w:type="character" w:customStyle="1" w:styleId="WW8Num3z0">
    <w:name w:val="WW8Num3z0"/>
    <w:rsid w:val="00D91BF1"/>
    <w:rPr>
      <w:rFonts w:hint="default"/>
    </w:rPr>
  </w:style>
  <w:style w:type="character" w:customStyle="1" w:styleId="WW8Num3z1">
    <w:name w:val="WW8Num3z1"/>
    <w:rsid w:val="00D91BF1"/>
  </w:style>
  <w:style w:type="character" w:customStyle="1" w:styleId="WW8Num3z2">
    <w:name w:val="WW8Num3z2"/>
    <w:rsid w:val="00D91BF1"/>
  </w:style>
  <w:style w:type="character" w:customStyle="1" w:styleId="WW8Num3z3">
    <w:name w:val="WW8Num3z3"/>
    <w:rsid w:val="00D91BF1"/>
  </w:style>
  <w:style w:type="character" w:customStyle="1" w:styleId="WW8Num3z4">
    <w:name w:val="WW8Num3z4"/>
    <w:rsid w:val="00D91BF1"/>
  </w:style>
  <w:style w:type="character" w:customStyle="1" w:styleId="WW8Num3z5">
    <w:name w:val="WW8Num3z5"/>
    <w:rsid w:val="00D91BF1"/>
  </w:style>
  <w:style w:type="character" w:customStyle="1" w:styleId="WW8Num3z6">
    <w:name w:val="WW8Num3z6"/>
    <w:rsid w:val="00D91BF1"/>
  </w:style>
  <w:style w:type="character" w:customStyle="1" w:styleId="WW8Num3z7">
    <w:name w:val="WW8Num3z7"/>
    <w:rsid w:val="00D91BF1"/>
  </w:style>
  <w:style w:type="character" w:customStyle="1" w:styleId="WW8Num3z8">
    <w:name w:val="WW8Num3z8"/>
    <w:rsid w:val="00D91BF1"/>
  </w:style>
  <w:style w:type="character" w:customStyle="1" w:styleId="WW8Num4z0">
    <w:name w:val="WW8Num4z0"/>
    <w:rsid w:val="00D91BF1"/>
    <w:rPr>
      <w:rFonts w:hint="default"/>
    </w:rPr>
  </w:style>
  <w:style w:type="character" w:customStyle="1" w:styleId="WW8Num4z1">
    <w:name w:val="WW8Num4z1"/>
    <w:rsid w:val="00D91BF1"/>
  </w:style>
  <w:style w:type="character" w:customStyle="1" w:styleId="WW8Num4z2">
    <w:name w:val="WW8Num4z2"/>
    <w:rsid w:val="00D91BF1"/>
  </w:style>
  <w:style w:type="character" w:customStyle="1" w:styleId="WW8Num4z3">
    <w:name w:val="WW8Num4z3"/>
    <w:rsid w:val="00D91BF1"/>
  </w:style>
  <w:style w:type="character" w:customStyle="1" w:styleId="WW8Num4z4">
    <w:name w:val="WW8Num4z4"/>
    <w:rsid w:val="00D91BF1"/>
  </w:style>
  <w:style w:type="character" w:customStyle="1" w:styleId="WW8Num4z5">
    <w:name w:val="WW8Num4z5"/>
    <w:rsid w:val="00D91BF1"/>
  </w:style>
  <w:style w:type="character" w:customStyle="1" w:styleId="WW8Num4z6">
    <w:name w:val="WW8Num4z6"/>
    <w:rsid w:val="00D91BF1"/>
  </w:style>
  <w:style w:type="character" w:customStyle="1" w:styleId="WW8Num4z7">
    <w:name w:val="WW8Num4z7"/>
    <w:rsid w:val="00D91BF1"/>
  </w:style>
  <w:style w:type="character" w:customStyle="1" w:styleId="WW8Num4z8">
    <w:name w:val="WW8Num4z8"/>
    <w:rsid w:val="00D91BF1"/>
  </w:style>
  <w:style w:type="character" w:customStyle="1" w:styleId="WW8Num5z0">
    <w:name w:val="WW8Num5z0"/>
    <w:rsid w:val="00D91BF1"/>
    <w:rPr>
      <w:rFonts w:hint="default"/>
    </w:rPr>
  </w:style>
  <w:style w:type="character" w:customStyle="1" w:styleId="WW8Num5z1">
    <w:name w:val="WW8Num5z1"/>
    <w:rsid w:val="00D91BF1"/>
  </w:style>
  <w:style w:type="character" w:customStyle="1" w:styleId="WW8Num5z2">
    <w:name w:val="WW8Num5z2"/>
    <w:rsid w:val="00D91BF1"/>
  </w:style>
  <w:style w:type="character" w:customStyle="1" w:styleId="WW8Num5z3">
    <w:name w:val="WW8Num5z3"/>
    <w:rsid w:val="00D91BF1"/>
  </w:style>
  <w:style w:type="character" w:customStyle="1" w:styleId="WW8Num5z4">
    <w:name w:val="WW8Num5z4"/>
    <w:rsid w:val="00D91BF1"/>
  </w:style>
  <w:style w:type="character" w:customStyle="1" w:styleId="WW8Num5z5">
    <w:name w:val="WW8Num5z5"/>
    <w:rsid w:val="00D91BF1"/>
  </w:style>
  <w:style w:type="character" w:customStyle="1" w:styleId="WW8Num5z6">
    <w:name w:val="WW8Num5z6"/>
    <w:rsid w:val="00D91BF1"/>
  </w:style>
  <w:style w:type="character" w:customStyle="1" w:styleId="WW8Num5z7">
    <w:name w:val="WW8Num5z7"/>
    <w:rsid w:val="00D91BF1"/>
  </w:style>
  <w:style w:type="character" w:customStyle="1" w:styleId="WW8Num5z8">
    <w:name w:val="WW8Num5z8"/>
    <w:rsid w:val="00D91BF1"/>
  </w:style>
  <w:style w:type="character" w:customStyle="1" w:styleId="WW8Num6z0">
    <w:name w:val="WW8Num6z0"/>
    <w:rsid w:val="00D91BF1"/>
  </w:style>
  <w:style w:type="character" w:customStyle="1" w:styleId="WW8Num6z1">
    <w:name w:val="WW8Num6z1"/>
    <w:rsid w:val="00D91BF1"/>
  </w:style>
  <w:style w:type="character" w:customStyle="1" w:styleId="WW8Num6z2">
    <w:name w:val="WW8Num6z2"/>
    <w:rsid w:val="00D91BF1"/>
  </w:style>
  <w:style w:type="character" w:customStyle="1" w:styleId="WW8Num6z3">
    <w:name w:val="WW8Num6z3"/>
    <w:rsid w:val="00D91BF1"/>
  </w:style>
  <w:style w:type="character" w:customStyle="1" w:styleId="WW8Num6z4">
    <w:name w:val="WW8Num6z4"/>
    <w:rsid w:val="00D91BF1"/>
  </w:style>
  <w:style w:type="character" w:customStyle="1" w:styleId="WW8Num6z5">
    <w:name w:val="WW8Num6z5"/>
    <w:rsid w:val="00D91BF1"/>
  </w:style>
  <w:style w:type="character" w:customStyle="1" w:styleId="WW8Num6z6">
    <w:name w:val="WW8Num6z6"/>
    <w:rsid w:val="00D91BF1"/>
  </w:style>
  <w:style w:type="character" w:customStyle="1" w:styleId="WW8Num6z7">
    <w:name w:val="WW8Num6z7"/>
    <w:rsid w:val="00D91BF1"/>
  </w:style>
  <w:style w:type="character" w:customStyle="1" w:styleId="WW8Num6z8">
    <w:name w:val="WW8Num6z8"/>
    <w:rsid w:val="00D91BF1"/>
  </w:style>
  <w:style w:type="character" w:customStyle="1" w:styleId="Domylnaczcionkaakapitu1">
    <w:name w:val="Domyślna czcionka akapitu1"/>
    <w:rsid w:val="00D91BF1"/>
  </w:style>
  <w:style w:type="character" w:styleId="Hipercze">
    <w:name w:val="Hyperlink"/>
    <w:rsid w:val="00D91BF1"/>
    <w:rPr>
      <w:color w:val="0000FF"/>
      <w:u w:val="single"/>
    </w:rPr>
  </w:style>
  <w:style w:type="character" w:styleId="UyteHipercze">
    <w:name w:val="FollowedHyperlink"/>
    <w:rsid w:val="00D91BF1"/>
    <w:rPr>
      <w:color w:val="800080"/>
      <w:u w:val="single"/>
    </w:rPr>
  </w:style>
  <w:style w:type="character" w:customStyle="1" w:styleId="WW8Num22z0">
    <w:name w:val="WW8Num22z0"/>
    <w:rsid w:val="00D91BF1"/>
    <w:rPr>
      <w:b/>
    </w:rPr>
  </w:style>
  <w:style w:type="character" w:customStyle="1" w:styleId="WW8Num27z0">
    <w:name w:val="WW8Num27z0"/>
    <w:rsid w:val="00D91BF1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D91BF1"/>
  </w:style>
  <w:style w:type="character" w:customStyle="1" w:styleId="WW8Num27z2">
    <w:name w:val="WW8Num27z2"/>
    <w:rsid w:val="00D91BF1"/>
  </w:style>
  <w:style w:type="character" w:customStyle="1" w:styleId="WW8Num27z3">
    <w:name w:val="WW8Num27z3"/>
    <w:rsid w:val="00D91BF1"/>
  </w:style>
  <w:style w:type="character" w:customStyle="1" w:styleId="WW8Num27z4">
    <w:name w:val="WW8Num27z4"/>
    <w:rsid w:val="00D91BF1"/>
  </w:style>
  <w:style w:type="character" w:customStyle="1" w:styleId="WW8Num27z5">
    <w:name w:val="WW8Num27z5"/>
    <w:rsid w:val="00D91BF1"/>
  </w:style>
  <w:style w:type="character" w:customStyle="1" w:styleId="WW8Num27z6">
    <w:name w:val="WW8Num27z6"/>
    <w:rsid w:val="00D91BF1"/>
  </w:style>
  <w:style w:type="character" w:customStyle="1" w:styleId="WW8Num27z7">
    <w:name w:val="WW8Num27z7"/>
    <w:rsid w:val="00D91BF1"/>
  </w:style>
  <w:style w:type="character" w:customStyle="1" w:styleId="WW8Num27z8">
    <w:name w:val="WW8Num27z8"/>
    <w:rsid w:val="00D91BF1"/>
  </w:style>
  <w:style w:type="paragraph" w:customStyle="1" w:styleId="Nagwek10">
    <w:name w:val="Nagłówek1"/>
    <w:basedOn w:val="Normalny"/>
    <w:next w:val="Tekstpodstawowy"/>
    <w:rsid w:val="00D91B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91BF1"/>
    <w:pPr>
      <w:jc w:val="both"/>
    </w:pPr>
  </w:style>
  <w:style w:type="paragraph" w:styleId="Lista">
    <w:name w:val="List"/>
    <w:basedOn w:val="Tekstpodstawowy"/>
    <w:rsid w:val="00D91BF1"/>
    <w:rPr>
      <w:rFonts w:cs="Mangal"/>
    </w:rPr>
  </w:style>
  <w:style w:type="paragraph" w:customStyle="1" w:styleId="Podpis1">
    <w:name w:val="Podpis1"/>
    <w:basedOn w:val="Normalny"/>
    <w:rsid w:val="00D91BF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BF1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91B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1BF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91BF1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D91BF1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D91BF1"/>
    <w:rPr>
      <w:b/>
      <w:sz w:val="28"/>
    </w:rPr>
  </w:style>
  <w:style w:type="paragraph" w:styleId="Tekstpodstawowywcity">
    <w:name w:val="Body Text Indent"/>
    <w:basedOn w:val="Normalny"/>
    <w:rsid w:val="00D91BF1"/>
    <w:pPr>
      <w:ind w:left="360"/>
      <w:jc w:val="both"/>
    </w:pPr>
  </w:style>
  <w:style w:type="paragraph" w:customStyle="1" w:styleId="Plandokumentu1">
    <w:name w:val="Plan dokumentu1"/>
    <w:basedOn w:val="Normalny"/>
    <w:rsid w:val="00D91B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D91BF1"/>
  </w:style>
  <w:style w:type="paragraph" w:customStyle="1" w:styleId="Akapitzlist1">
    <w:name w:val="Akapit z listą1"/>
    <w:basedOn w:val="Normalny"/>
    <w:rsid w:val="00D91BF1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769D-DE8E-4D89-8747-5C0262F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2588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2022-04-15T09:27:00Z</cp:lastPrinted>
  <dcterms:created xsi:type="dcterms:W3CDTF">2022-04-15T09:30:00Z</dcterms:created>
  <dcterms:modified xsi:type="dcterms:W3CDTF">2022-04-15T09:30:00Z</dcterms:modified>
</cp:coreProperties>
</file>